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Администрация  сельского поселения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«Деревня Болва»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Спас-Деменского района Калужской области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8309C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О С Т А Н О В Л Е Н И Е</w:t>
      </w: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т </w:t>
      </w:r>
      <w:r w:rsidR="00241832">
        <w:rPr>
          <w:rFonts w:ascii="Times New Roman" w:hAnsi="Times New Roman" w:cs="Times New Roman"/>
          <w:kern w:val="2"/>
          <w:sz w:val="28"/>
          <w:szCs w:val="28"/>
        </w:rPr>
        <w:t xml:space="preserve"> 09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>.01. 202</w:t>
      </w:r>
      <w:r w:rsidR="005B26E1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№  </w:t>
      </w:r>
      <w:r w:rsidR="00554F2C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плана проведения </w:t>
      </w: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мероприятий внутреннего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контроля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состояния обработки персональных данных на 202</w:t>
      </w:r>
      <w:r w:rsidR="005B26E1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    В соответствии с пунктом 3.3. </w:t>
      </w:r>
      <w:r w:rsidRPr="00A8309C">
        <w:rPr>
          <w:rFonts w:ascii="Times New Roman" w:hAnsi="Times New Roman" w:cs="Times New Roman"/>
          <w:sz w:val="28"/>
          <w:szCs w:val="28"/>
        </w:rPr>
        <w:t xml:space="preserve">Правил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</w:t>
      </w:r>
      <w:r w:rsidRPr="00A8309C">
        <w:rPr>
          <w:rFonts w:ascii="Times New Roman" w:hAnsi="Times New Roman" w:cs="Times New Roman"/>
          <w:caps/>
          <w:sz w:val="28"/>
          <w:szCs w:val="28"/>
        </w:rPr>
        <w:t>а</w:t>
      </w:r>
      <w:r w:rsidRPr="00A8309C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 "Деревня Болва",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09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A8309C">
        <w:rPr>
          <w:rFonts w:ascii="Times New Roman" w:hAnsi="Times New Roman" w:cs="Times New Roman"/>
          <w:sz w:val="28"/>
          <w:szCs w:val="28"/>
        </w:rPr>
        <w:t>проведения  мероприятий внутреннего контроля состояния обработки  персональных  данных</w:t>
      </w:r>
      <w:proofErr w:type="gramEnd"/>
      <w:r w:rsidRPr="00A830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B26E1">
        <w:rPr>
          <w:rFonts w:ascii="Times New Roman" w:hAnsi="Times New Roman" w:cs="Times New Roman"/>
          <w:sz w:val="28"/>
          <w:szCs w:val="28"/>
        </w:rPr>
        <w:t>5</w:t>
      </w:r>
      <w:r w:rsidRPr="00A830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3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0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сельского поселения «Деревня Болва»                                          Е. В. Власова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426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Утверждено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>Постановлением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4511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>Администрации                                                    сельского поселения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«Деревня Болва» 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№ </w:t>
      </w:r>
      <w:r w:rsidR="00241832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241832">
        <w:rPr>
          <w:rFonts w:ascii="Times New Roman" w:hAnsi="Times New Roman" w:cs="Times New Roman"/>
          <w:kern w:val="2"/>
          <w:sz w:val="24"/>
          <w:szCs w:val="24"/>
        </w:rPr>
        <w:t>09</w:t>
      </w:r>
      <w:r w:rsidR="006922EB">
        <w:rPr>
          <w:rFonts w:ascii="Times New Roman" w:hAnsi="Times New Roman" w:cs="Times New Roman"/>
          <w:kern w:val="2"/>
          <w:sz w:val="24"/>
          <w:szCs w:val="24"/>
        </w:rPr>
        <w:t>.01.202</w:t>
      </w:r>
      <w:r w:rsidR="005B26E1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г.                                                       </w:t>
      </w:r>
    </w:p>
    <w:p w:rsidR="00A8309C" w:rsidRPr="00A8309C" w:rsidRDefault="00A8309C" w:rsidP="00345119">
      <w:pPr>
        <w:pStyle w:val="1"/>
        <w:numPr>
          <w:ilvl w:val="0"/>
          <w:numId w:val="2"/>
        </w:numPr>
        <w:tabs>
          <w:tab w:val="left" w:pos="0"/>
        </w:tabs>
        <w:suppressAutoHyphens/>
        <w:jc w:val="right"/>
        <w:rPr>
          <w:kern w:val="2"/>
          <w:sz w:val="28"/>
          <w:szCs w:val="28"/>
        </w:rPr>
      </w:pPr>
    </w:p>
    <w:p w:rsidR="00A8309C" w:rsidRPr="00A8309C" w:rsidRDefault="00A8309C" w:rsidP="00A8309C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sz w:val="28"/>
          <w:szCs w:val="28"/>
        </w:rPr>
      </w:pPr>
      <w:r w:rsidRPr="00A8309C">
        <w:rPr>
          <w:b/>
          <w:spacing w:val="10"/>
          <w:sz w:val="28"/>
          <w:szCs w:val="28"/>
        </w:rPr>
        <w:t>ПЛАН</w:t>
      </w:r>
      <w:r w:rsidRPr="00A8309C">
        <w:rPr>
          <w:sz w:val="28"/>
          <w:szCs w:val="28"/>
        </w:rPr>
        <w:t xml:space="preserve"> </w:t>
      </w:r>
    </w:p>
    <w:p w:rsidR="00A8309C" w:rsidRPr="00A8309C" w:rsidRDefault="00A8309C" w:rsidP="00A83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проведения мероприятий внутреннего контроля состояния                                                        обработки персональных данных на 202</w:t>
      </w:r>
      <w:r w:rsidR="005B26E1">
        <w:rPr>
          <w:rFonts w:ascii="Times New Roman" w:hAnsi="Times New Roman" w:cs="Times New Roman"/>
          <w:sz w:val="28"/>
          <w:szCs w:val="28"/>
        </w:rPr>
        <w:t>5</w:t>
      </w:r>
      <w:r w:rsidRPr="00A830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309C" w:rsidRPr="00A8309C" w:rsidRDefault="00A8309C" w:rsidP="00A830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3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5281"/>
        <w:gridCol w:w="1325"/>
        <w:gridCol w:w="2040"/>
        <w:gridCol w:w="1160"/>
      </w:tblGrid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№ п/п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Период проверки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Ответственный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Отметка о выполнении</w:t>
            </w: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Проверка полноты и качества разработанных документов, регламентирующих обеспечение безопасности персональных данных.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 Глава администрации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по организации доступа работников к информационным ресурсам администрации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требований Положения об обработке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ознакомления вновь принимаемых работников с внутренними нормативными актами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Проверка наличия и порядка использования работниками предприятия учтенных электронных носителей информации.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приобретению и установке новых лицензионных программных продуктов.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дополнительных запирающих устройств на места хранения документов с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ФЗ РФ №152-ФЗ «О персональных данных»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требований обработки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без использования средств автоматизации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в полгода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ведения журналов учета, содержащих персональные данные в администрации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АРМ пользователей на предмет наличия возможных вредоносных программ и запрещенных информационных ресурсов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A8309C" w:rsidRPr="002741E6" w:rsidRDefault="00A8309C" w:rsidP="00A8309C">
      <w:pPr>
        <w:shd w:val="clear" w:color="auto" w:fill="FFFFFF"/>
        <w:tabs>
          <w:tab w:val="left" w:pos="6946"/>
        </w:tabs>
        <w:spacing w:before="240"/>
        <w:ind w:right="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09C" w:rsidRPr="002741E6" w:rsidRDefault="00A8309C" w:rsidP="00A8309C">
      <w:pPr>
        <w:shd w:val="clear" w:color="auto" w:fill="FFFFFF"/>
        <w:tabs>
          <w:tab w:val="left" w:pos="6946"/>
        </w:tabs>
        <w:spacing w:before="240"/>
        <w:ind w:right="17"/>
        <w:rPr>
          <w:rFonts w:ascii="Times New Roman" w:hAnsi="Times New Roman" w:cs="Times New Roman"/>
          <w:sz w:val="24"/>
          <w:szCs w:val="24"/>
        </w:rPr>
      </w:pPr>
      <w:r w:rsidRPr="0027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BE" w:rsidRPr="002741E6" w:rsidRDefault="00234FBE" w:rsidP="00A8309C">
      <w:pPr>
        <w:rPr>
          <w:rFonts w:ascii="Times New Roman" w:hAnsi="Times New Roman" w:cs="Times New Roman"/>
          <w:sz w:val="24"/>
          <w:szCs w:val="24"/>
        </w:rPr>
      </w:pPr>
    </w:p>
    <w:sectPr w:rsidR="00234FBE" w:rsidRPr="002741E6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700FA9"/>
    <w:multiLevelType w:val="hybridMultilevel"/>
    <w:tmpl w:val="A5E0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AE"/>
    <w:rsid w:val="000514AE"/>
    <w:rsid w:val="000F053C"/>
    <w:rsid w:val="00234FBE"/>
    <w:rsid w:val="00241832"/>
    <w:rsid w:val="002741E6"/>
    <w:rsid w:val="002D4430"/>
    <w:rsid w:val="00324980"/>
    <w:rsid w:val="00345119"/>
    <w:rsid w:val="003E5D78"/>
    <w:rsid w:val="00423351"/>
    <w:rsid w:val="00554F2C"/>
    <w:rsid w:val="005B26E1"/>
    <w:rsid w:val="006922EB"/>
    <w:rsid w:val="009772CA"/>
    <w:rsid w:val="009D2745"/>
    <w:rsid w:val="009D6C3D"/>
    <w:rsid w:val="00A8309C"/>
    <w:rsid w:val="00C1534A"/>
    <w:rsid w:val="00E5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AE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8309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09C"/>
    <w:rPr>
      <w:rFonts w:eastAsia="Times New Roman"/>
      <w:sz w:val="24"/>
      <w:szCs w:val="20"/>
      <w:lang w:eastAsia="ru-RU"/>
    </w:rPr>
  </w:style>
  <w:style w:type="paragraph" w:customStyle="1" w:styleId="Tabletext">
    <w:name w:val="Table text"/>
    <w:basedOn w:val="a"/>
    <w:rsid w:val="00A83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eheader">
    <w:name w:val="Table_header"/>
    <w:basedOn w:val="Tabletext"/>
    <w:rsid w:val="00A8309C"/>
    <w:pPr>
      <w:suppressAutoHyphens/>
      <w:jc w:val="center"/>
    </w:pPr>
  </w:style>
  <w:style w:type="paragraph" w:customStyle="1" w:styleId="ConsPlusNonformat">
    <w:name w:val="ConsPlusNonformat"/>
    <w:rsid w:val="00A8309C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2025-01-15T07:26:00Z</cp:lastPrinted>
  <dcterms:created xsi:type="dcterms:W3CDTF">2025-01-15T07:32:00Z</dcterms:created>
  <dcterms:modified xsi:type="dcterms:W3CDTF">2025-01-15T07:32:00Z</dcterms:modified>
</cp:coreProperties>
</file>